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auto"/>
        <w:jc w:val="left"/>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spacing w:line="480" w:lineRule="auto"/>
        <w:jc w:val="center"/>
        <w:rPr>
          <w:rFonts w:hint="eastAsia" w:ascii="仿宋" w:hAnsi="仿宋" w:eastAsia="仿宋" w:cs="仿宋"/>
          <w:b/>
          <w:bCs/>
          <w:sz w:val="32"/>
          <w:szCs w:val="32"/>
        </w:rPr>
      </w:pPr>
      <w:r>
        <w:rPr>
          <w:rFonts w:hint="eastAsia" w:ascii="仿宋" w:hAnsi="仿宋" w:eastAsia="仿宋" w:cs="仿宋"/>
          <w:b/>
          <w:bCs/>
          <w:sz w:val="32"/>
          <w:szCs w:val="32"/>
        </w:rPr>
        <w:t>费县人民医院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年高学历人才招聘公告</w:t>
      </w:r>
    </w:p>
    <w:p>
      <w:pPr>
        <w:keepNext w:val="0"/>
        <w:keepLines w:val="0"/>
        <w:pageBreakBefore w:val="0"/>
        <w:kinsoku/>
        <w:wordWrap/>
        <w:overflowPunct/>
        <w:topLinePunct w:val="0"/>
        <w:autoSpaceDE/>
        <w:autoSpaceDN/>
        <w:bidi w:val="0"/>
        <w:spacing w:line="480" w:lineRule="auto"/>
        <w:jc w:val="left"/>
        <w:rPr>
          <w:rFonts w:hint="eastAsia" w:ascii="仿宋" w:hAnsi="仿宋" w:eastAsia="仿宋" w:cs="仿宋"/>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3" w:firstLineChars="200"/>
        <w:textAlignment w:val="baseline"/>
        <w:rPr>
          <w:rFonts w:hint="eastAsia" w:ascii="仿宋" w:hAnsi="仿宋" w:eastAsia="仿宋" w:cs="仿宋"/>
          <w:b/>
          <w:color w:val="auto"/>
          <w:sz w:val="32"/>
          <w:szCs w:val="32"/>
        </w:rPr>
      </w:pPr>
      <w:r>
        <w:rPr>
          <w:rFonts w:hint="eastAsia" w:ascii="仿宋" w:hAnsi="仿宋" w:eastAsia="仿宋" w:cs="仿宋"/>
          <w:b/>
          <w:sz w:val="32"/>
          <w:szCs w:val="32"/>
        </w:rPr>
        <w:t> </w:t>
      </w:r>
      <w:r>
        <w:rPr>
          <w:rFonts w:hint="eastAsia" w:ascii="仿宋" w:hAnsi="仿宋" w:eastAsia="仿宋" w:cs="仿宋"/>
          <w:b/>
          <w:color w:val="auto"/>
          <w:sz w:val="32"/>
          <w:szCs w:val="32"/>
        </w:rPr>
        <w:t>一、简介：</w:t>
      </w:r>
    </w:p>
    <w:p>
      <w:pPr>
        <w:pStyle w:val="4"/>
        <w:keepNext w:val="0"/>
        <w:keepLines w:val="0"/>
        <w:pageBreakBefore w:val="0"/>
        <w:shd w:val="clear" w:color="auto" w:fill="FFFFFF"/>
        <w:kinsoku/>
        <w:wordWrap/>
        <w:overflowPunct/>
        <w:topLinePunct w:val="0"/>
        <w:autoSpaceDE/>
        <w:autoSpaceDN/>
        <w:bidi w:val="0"/>
        <w:spacing w:beforeAutospacing="0" w:afterAutospacing="0" w:line="480" w:lineRule="auto"/>
        <w:ind w:firstLine="645"/>
        <w:rPr>
          <w:rFonts w:hint="eastAsia" w:ascii="仿宋" w:hAnsi="仿宋" w:eastAsia="仿宋" w:cs="仿宋"/>
          <w:color w:val="auto"/>
          <w:sz w:val="32"/>
          <w:szCs w:val="32"/>
        </w:rPr>
      </w:pPr>
      <w:r>
        <w:rPr>
          <w:rFonts w:hint="eastAsia" w:ascii="仿宋" w:hAnsi="仿宋" w:eastAsia="仿宋" w:cs="仿宋"/>
          <w:color w:val="auto"/>
          <w:sz w:val="32"/>
          <w:szCs w:val="32"/>
        </w:rPr>
        <w:t>费县人民医院始建于</w:t>
      </w:r>
      <w:r>
        <w:rPr>
          <w:rFonts w:hint="eastAsia" w:ascii="仿宋" w:hAnsi="仿宋" w:eastAsia="仿宋" w:cs="仿宋"/>
          <w:color w:val="auto"/>
          <w:sz w:val="32"/>
          <w:szCs w:val="32"/>
        </w:rPr>
        <w:t>1948</w:t>
      </w:r>
      <w:r>
        <w:rPr>
          <w:rFonts w:hint="eastAsia" w:ascii="仿宋" w:hAnsi="仿宋" w:eastAsia="仿宋" w:cs="仿宋"/>
          <w:color w:val="auto"/>
          <w:sz w:val="32"/>
          <w:szCs w:val="32"/>
        </w:rPr>
        <w:t>年，是一所集医疗、教学、科研、预防保健、康复和急救为一体的三级综合医院。占地</w:t>
      </w:r>
      <w:r>
        <w:rPr>
          <w:rFonts w:hint="eastAsia" w:ascii="仿宋" w:hAnsi="仿宋" w:eastAsia="仿宋" w:cs="仿宋"/>
          <w:color w:val="auto"/>
          <w:sz w:val="32"/>
          <w:szCs w:val="32"/>
        </w:rPr>
        <w:t>138</w:t>
      </w:r>
      <w:r>
        <w:rPr>
          <w:rFonts w:hint="eastAsia" w:ascii="仿宋" w:hAnsi="仿宋" w:eastAsia="仿宋" w:cs="仿宋"/>
          <w:color w:val="auto"/>
          <w:sz w:val="32"/>
          <w:szCs w:val="32"/>
        </w:rPr>
        <w:t>亩，建筑面积</w:t>
      </w:r>
      <w:r>
        <w:rPr>
          <w:rFonts w:hint="eastAsia" w:ascii="仿宋" w:hAnsi="仿宋" w:eastAsia="仿宋" w:cs="仿宋"/>
          <w:color w:val="auto"/>
          <w:sz w:val="32"/>
          <w:szCs w:val="32"/>
        </w:rPr>
        <w:t>6.9</w:t>
      </w:r>
      <w:r>
        <w:rPr>
          <w:rFonts w:hint="eastAsia" w:ascii="仿宋" w:hAnsi="仿宋" w:eastAsia="仿宋" w:cs="仿宋"/>
          <w:color w:val="auto"/>
          <w:sz w:val="32"/>
          <w:szCs w:val="32"/>
        </w:rPr>
        <w:t>万平方米。现有职工</w:t>
      </w:r>
      <w:r>
        <w:rPr>
          <w:rFonts w:hint="eastAsia" w:ascii="仿宋" w:hAnsi="仿宋" w:eastAsia="仿宋" w:cs="仿宋"/>
          <w:color w:val="auto"/>
          <w:sz w:val="32"/>
          <w:szCs w:val="32"/>
        </w:rPr>
        <w:t>14</w:t>
      </w:r>
      <w:r>
        <w:rPr>
          <w:rFonts w:hint="eastAsia" w:ascii="仿宋" w:hAnsi="仿宋" w:eastAsia="仿宋" w:cs="仿宋"/>
          <w:color w:val="auto"/>
          <w:sz w:val="32"/>
          <w:szCs w:val="32"/>
          <w:lang w:val="en-US" w:eastAsia="zh-CN"/>
        </w:rPr>
        <w:t>93</w:t>
      </w:r>
      <w:r>
        <w:rPr>
          <w:rFonts w:hint="eastAsia" w:ascii="仿宋" w:hAnsi="仿宋" w:eastAsia="仿宋" w:cs="仿宋"/>
          <w:color w:val="auto"/>
          <w:sz w:val="32"/>
          <w:szCs w:val="32"/>
        </w:rPr>
        <w:t>人，其中卫生技术人员</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305</w:t>
      </w:r>
      <w:r>
        <w:rPr>
          <w:rFonts w:hint="eastAsia" w:ascii="仿宋" w:hAnsi="仿宋" w:eastAsia="仿宋" w:cs="仿宋"/>
          <w:color w:val="auto"/>
          <w:sz w:val="32"/>
          <w:szCs w:val="32"/>
        </w:rPr>
        <w:t>人。编制床位</w:t>
      </w:r>
      <w:r>
        <w:rPr>
          <w:rFonts w:hint="eastAsia" w:ascii="仿宋" w:hAnsi="仿宋" w:eastAsia="仿宋" w:cs="仿宋"/>
          <w:color w:val="auto"/>
          <w:sz w:val="32"/>
          <w:szCs w:val="32"/>
        </w:rPr>
        <w:t>900</w:t>
      </w:r>
      <w:r>
        <w:rPr>
          <w:rFonts w:hint="eastAsia" w:ascii="仿宋" w:hAnsi="仿宋" w:eastAsia="仿宋" w:cs="仿宋"/>
          <w:color w:val="auto"/>
          <w:sz w:val="32"/>
          <w:szCs w:val="32"/>
        </w:rPr>
        <w:t>张，实际开放床位</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302</w:t>
      </w:r>
      <w:r>
        <w:rPr>
          <w:rFonts w:hint="eastAsia" w:ascii="仿宋" w:hAnsi="仿宋" w:eastAsia="仿宋" w:cs="仿宋"/>
          <w:color w:val="auto"/>
          <w:sz w:val="32"/>
          <w:szCs w:val="32"/>
        </w:rPr>
        <w:t>张。设置</w:t>
      </w:r>
      <w:r>
        <w:rPr>
          <w:rFonts w:hint="eastAsia" w:ascii="仿宋" w:hAnsi="仿宋" w:eastAsia="仿宋" w:cs="仿宋"/>
          <w:color w:val="auto"/>
          <w:sz w:val="32"/>
          <w:szCs w:val="32"/>
        </w:rPr>
        <w:t>40</w:t>
      </w:r>
      <w:r>
        <w:rPr>
          <w:rFonts w:hint="eastAsia" w:ascii="仿宋" w:hAnsi="仿宋" w:eastAsia="仿宋" w:cs="仿宋"/>
          <w:color w:val="auto"/>
          <w:sz w:val="32"/>
          <w:szCs w:val="32"/>
        </w:rPr>
        <w:t>个临床科室、</w:t>
      </w:r>
      <w:r>
        <w:rPr>
          <w:rFonts w:hint="eastAsia" w:ascii="仿宋" w:hAnsi="仿宋" w:eastAsia="仿宋" w:cs="仿宋"/>
          <w:color w:val="auto"/>
          <w:sz w:val="32"/>
          <w:szCs w:val="32"/>
        </w:rPr>
        <w:t>19</w:t>
      </w:r>
      <w:r>
        <w:rPr>
          <w:rFonts w:hint="eastAsia" w:ascii="仿宋" w:hAnsi="仿宋" w:eastAsia="仿宋" w:cs="仿宋"/>
          <w:color w:val="auto"/>
          <w:sz w:val="32"/>
          <w:szCs w:val="32"/>
        </w:rPr>
        <w:t>个门诊科室、</w:t>
      </w:r>
      <w:r>
        <w:rPr>
          <w:rFonts w:hint="eastAsia" w:ascii="仿宋" w:hAnsi="仿宋" w:eastAsia="仿宋" w:cs="仿宋"/>
          <w:color w:val="auto"/>
          <w:sz w:val="32"/>
          <w:szCs w:val="32"/>
        </w:rPr>
        <w:t>10</w:t>
      </w:r>
      <w:r>
        <w:rPr>
          <w:rFonts w:hint="eastAsia" w:ascii="仿宋" w:hAnsi="仿宋" w:eastAsia="仿宋" w:cs="仿宋"/>
          <w:color w:val="auto"/>
          <w:sz w:val="32"/>
          <w:szCs w:val="32"/>
        </w:rPr>
        <w:t>个医技科室、</w:t>
      </w:r>
      <w:r>
        <w:rPr>
          <w:rFonts w:hint="eastAsia" w:ascii="仿宋" w:hAnsi="仿宋" w:eastAsia="仿宋" w:cs="仿宋"/>
          <w:color w:val="auto"/>
          <w:sz w:val="32"/>
          <w:szCs w:val="32"/>
        </w:rPr>
        <w:t>32</w:t>
      </w:r>
      <w:r>
        <w:rPr>
          <w:rFonts w:hint="eastAsia" w:ascii="仿宋" w:hAnsi="仿宋" w:eastAsia="仿宋" w:cs="仿宋"/>
          <w:color w:val="auto"/>
          <w:sz w:val="32"/>
          <w:szCs w:val="32"/>
        </w:rPr>
        <w:t>个行管、后勤科室，</w:t>
      </w:r>
      <w:r>
        <w:rPr>
          <w:rFonts w:hint="eastAsia" w:ascii="仿宋" w:hAnsi="仿宋" w:eastAsia="仿宋" w:cs="仿宋"/>
          <w:color w:val="auto"/>
          <w:sz w:val="32"/>
          <w:szCs w:val="32"/>
        </w:rPr>
        <w:t>3</w:t>
      </w:r>
      <w:r>
        <w:rPr>
          <w:rFonts w:hint="eastAsia" w:ascii="仿宋" w:hAnsi="仿宋" w:eastAsia="仿宋" w:cs="仿宋"/>
          <w:color w:val="auto"/>
          <w:sz w:val="32"/>
          <w:szCs w:val="32"/>
        </w:rPr>
        <w:t>个特殊护理单元。年门</w:t>
      </w:r>
      <w:r>
        <w:rPr>
          <w:rFonts w:hint="eastAsia" w:ascii="仿宋" w:hAnsi="仿宋" w:eastAsia="仿宋" w:cs="仿宋"/>
          <w:color w:val="auto"/>
          <w:sz w:val="32"/>
          <w:szCs w:val="32"/>
        </w:rPr>
        <w:t>(</w:t>
      </w:r>
      <w:r>
        <w:rPr>
          <w:rFonts w:hint="eastAsia" w:ascii="仿宋" w:hAnsi="仿宋" w:eastAsia="仿宋" w:cs="仿宋"/>
          <w:color w:val="auto"/>
          <w:sz w:val="32"/>
          <w:szCs w:val="32"/>
        </w:rPr>
        <w:t>急</w:t>
      </w:r>
      <w:r>
        <w:rPr>
          <w:rFonts w:hint="eastAsia" w:ascii="仿宋" w:hAnsi="仿宋" w:eastAsia="仿宋" w:cs="仿宋"/>
          <w:color w:val="auto"/>
          <w:sz w:val="32"/>
          <w:szCs w:val="32"/>
        </w:rPr>
        <w:t>)</w:t>
      </w:r>
      <w:r>
        <w:rPr>
          <w:rFonts w:hint="eastAsia" w:ascii="仿宋" w:hAnsi="仿宋" w:eastAsia="仿宋" w:cs="仿宋"/>
          <w:color w:val="auto"/>
          <w:sz w:val="32"/>
          <w:szCs w:val="32"/>
        </w:rPr>
        <w:t>诊</w:t>
      </w:r>
      <w:r>
        <w:rPr>
          <w:rFonts w:hint="eastAsia" w:ascii="仿宋" w:hAnsi="仿宋" w:eastAsia="仿宋" w:cs="仿宋"/>
          <w:color w:val="auto"/>
          <w:sz w:val="32"/>
          <w:szCs w:val="32"/>
        </w:rPr>
        <w:t>72</w:t>
      </w:r>
      <w:r>
        <w:rPr>
          <w:rFonts w:hint="eastAsia" w:ascii="仿宋" w:hAnsi="仿宋" w:eastAsia="仿宋" w:cs="仿宋"/>
          <w:color w:val="auto"/>
          <w:sz w:val="32"/>
          <w:szCs w:val="32"/>
        </w:rPr>
        <w:t>万余人次，出院</w:t>
      </w:r>
      <w:r>
        <w:rPr>
          <w:rFonts w:hint="eastAsia" w:ascii="仿宋" w:hAnsi="仿宋" w:eastAsia="仿宋" w:cs="仿宋"/>
          <w:color w:val="auto"/>
          <w:sz w:val="32"/>
          <w:szCs w:val="32"/>
        </w:rPr>
        <w:t>6</w:t>
      </w:r>
      <w:r>
        <w:rPr>
          <w:rFonts w:hint="eastAsia" w:ascii="仿宋" w:hAnsi="仿宋" w:eastAsia="仿宋" w:cs="仿宋"/>
          <w:color w:val="auto"/>
          <w:sz w:val="32"/>
          <w:szCs w:val="32"/>
        </w:rPr>
        <w:t>万余人次，开展各类手术</w:t>
      </w:r>
      <w:r>
        <w:rPr>
          <w:rFonts w:hint="eastAsia" w:ascii="仿宋" w:hAnsi="仿宋" w:eastAsia="仿宋" w:cs="仿宋"/>
          <w:color w:val="auto"/>
          <w:sz w:val="32"/>
          <w:szCs w:val="32"/>
        </w:rPr>
        <w:t>1.5</w:t>
      </w:r>
      <w:r>
        <w:rPr>
          <w:rFonts w:hint="eastAsia" w:ascii="仿宋" w:hAnsi="仿宋" w:eastAsia="仿宋" w:cs="仿宋"/>
          <w:color w:val="auto"/>
          <w:sz w:val="32"/>
          <w:szCs w:val="32"/>
        </w:rPr>
        <w:t>万余台次。配备</w:t>
      </w:r>
      <w:r>
        <w:rPr>
          <w:rFonts w:hint="eastAsia" w:ascii="仿宋" w:hAnsi="仿宋" w:eastAsia="仿宋" w:cs="仿宋"/>
          <w:color w:val="auto"/>
          <w:sz w:val="32"/>
          <w:szCs w:val="32"/>
        </w:rPr>
        <w:t>256</w:t>
      </w:r>
      <w:r>
        <w:rPr>
          <w:rFonts w:hint="eastAsia" w:ascii="仿宋" w:hAnsi="仿宋" w:eastAsia="仿宋" w:cs="仿宋"/>
          <w:color w:val="auto"/>
          <w:sz w:val="32"/>
          <w:szCs w:val="32"/>
        </w:rPr>
        <w:t>层高端</w:t>
      </w:r>
      <w:r>
        <w:rPr>
          <w:rFonts w:hint="eastAsia" w:ascii="仿宋" w:hAnsi="仿宋" w:eastAsia="仿宋" w:cs="仿宋"/>
          <w:color w:val="auto"/>
          <w:sz w:val="32"/>
          <w:szCs w:val="32"/>
        </w:rPr>
        <w:t>CT</w:t>
      </w:r>
      <w:r>
        <w:rPr>
          <w:rFonts w:hint="eastAsia" w:ascii="仿宋" w:hAnsi="仿宋" w:eastAsia="仿宋" w:cs="仿宋"/>
          <w:color w:val="auto"/>
          <w:sz w:val="32"/>
          <w:szCs w:val="32"/>
        </w:rPr>
        <w:t>、</w:t>
      </w:r>
      <w:r>
        <w:rPr>
          <w:rFonts w:hint="eastAsia" w:ascii="仿宋" w:hAnsi="仿宋" w:eastAsia="仿宋" w:cs="仿宋"/>
          <w:color w:val="auto"/>
          <w:sz w:val="32"/>
          <w:szCs w:val="32"/>
        </w:rPr>
        <w:t>1.5T</w:t>
      </w:r>
      <w:r>
        <w:rPr>
          <w:rFonts w:hint="eastAsia" w:ascii="仿宋" w:hAnsi="仿宋" w:eastAsia="仿宋" w:cs="仿宋"/>
          <w:color w:val="auto"/>
          <w:sz w:val="32"/>
          <w:szCs w:val="32"/>
        </w:rPr>
        <w:t>核磁共振、大型</w:t>
      </w:r>
      <w:r>
        <w:rPr>
          <w:rFonts w:hint="eastAsia" w:ascii="仿宋" w:hAnsi="仿宋" w:eastAsia="仿宋" w:cs="仿宋"/>
          <w:color w:val="auto"/>
          <w:sz w:val="32"/>
          <w:szCs w:val="32"/>
        </w:rPr>
        <w:t>C</w:t>
      </w:r>
      <w:r>
        <w:rPr>
          <w:rFonts w:hint="eastAsia" w:ascii="仿宋" w:hAnsi="仿宋" w:eastAsia="仿宋" w:cs="仿宋"/>
          <w:color w:val="auto"/>
          <w:sz w:val="32"/>
          <w:szCs w:val="32"/>
        </w:rPr>
        <w:t>型臂</w:t>
      </w:r>
      <w:r>
        <w:rPr>
          <w:rFonts w:hint="eastAsia" w:ascii="仿宋" w:hAnsi="仿宋" w:eastAsia="仿宋" w:cs="仿宋"/>
          <w:color w:val="auto"/>
          <w:sz w:val="32"/>
          <w:szCs w:val="32"/>
        </w:rPr>
        <w:t>X</w:t>
      </w:r>
      <w:r>
        <w:rPr>
          <w:rFonts w:hint="eastAsia" w:ascii="仿宋" w:hAnsi="仿宋" w:eastAsia="仿宋" w:cs="仿宋"/>
          <w:color w:val="auto"/>
          <w:sz w:val="32"/>
          <w:szCs w:val="32"/>
        </w:rPr>
        <w:t>光机等先进医疗设备</w:t>
      </w:r>
      <w:r>
        <w:rPr>
          <w:rFonts w:hint="eastAsia" w:ascii="仿宋" w:hAnsi="仿宋" w:eastAsia="仿宋" w:cs="仿宋"/>
          <w:color w:val="auto"/>
          <w:sz w:val="32"/>
          <w:szCs w:val="32"/>
        </w:rPr>
        <w:t>300</w:t>
      </w:r>
      <w:r>
        <w:rPr>
          <w:rFonts w:hint="eastAsia" w:ascii="仿宋" w:hAnsi="仿宋" w:eastAsia="仿宋" w:cs="仿宋"/>
          <w:color w:val="auto"/>
          <w:sz w:val="32"/>
          <w:szCs w:val="32"/>
        </w:rPr>
        <w:t>余台</w:t>
      </w:r>
      <w:r>
        <w:rPr>
          <w:rFonts w:hint="eastAsia" w:ascii="仿宋" w:hAnsi="仿宋" w:eastAsia="仿宋" w:cs="仿宋"/>
          <w:color w:val="auto"/>
          <w:sz w:val="32"/>
          <w:szCs w:val="32"/>
        </w:rPr>
        <w:t>(</w:t>
      </w:r>
      <w:r>
        <w:rPr>
          <w:rFonts w:hint="eastAsia" w:ascii="仿宋" w:hAnsi="仿宋" w:eastAsia="仿宋" w:cs="仿宋"/>
          <w:color w:val="auto"/>
          <w:sz w:val="32"/>
          <w:szCs w:val="32"/>
        </w:rPr>
        <w:t>套</w:t>
      </w:r>
      <w:r>
        <w:rPr>
          <w:rFonts w:hint="eastAsia" w:ascii="仿宋" w:hAnsi="仿宋" w:eastAsia="仿宋" w:cs="仿宋"/>
          <w:color w:val="auto"/>
          <w:sz w:val="32"/>
          <w:szCs w:val="32"/>
        </w:rPr>
        <w:t>)</w:t>
      </w:r>
      <w:r>
        <w:rPr>
          <w:rFonts w:hint="eastAsia" w:ascii="仿宋" w:hAnsi="仿宋" w:eastAsia="仿宋" w:cs="仿宋"/>
          <w:color w:val="auto"/>
          <w:sz w:val="32"/>
          <w:szCs w:val="32"/>
        </w:rPr>
        <w:t>。是山东医专非隶属附属医院、滨州医学院等医学院校的实践教学医院、山东省医科院研究生教学培养基地、大学生社会实践基地。先后被授予全国“百姓放心示范医院”、山东省“优质护理示范病房”等荣誉称号。当前，总投资</w:t>
      </w:r>
      <w:r>
        <w:rPr>
          <w:rFonts w:hint="eastAsia" w:ascii="仿宋" w:hAnsi="仿宋" w:eastAsia="仿宋" w:cs="仿宋"/>
          <w:color w:val="auto"/>
          <w:sz w:val="32"/>
          <w:szCs w:val="32"/>
        </w:rPr>
        <w:t>17</w:t>
      </w:r>
      <w:r>
        <w:rPr>
          <w:rFonts w:hint="eastAsia" w:ascii="仿宋" w:hAnsi="仿宋" w:eastAsia="仿宋" w:cs="仿宋"/>
          <w:color w:val="auto"/>
          <w:sz w:val="32"/>
          <w:szCs w:val="32"/>
        </w:rPr>
        <w:t>亿元，在东部新城建设</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万平方米的新院区，现已完成主体工程建设，全面进入安装和装饰阶段。为保证医院健康快速发展，拟招聘部分高学历人才。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二、招聘对象及待遇</w:t>
      </w:r>
    </w:p>
    <w:p>
      <w:pPr>
        <w:keepNext w:val="0"/>
        <w:keepLines w:val="0"/>
        <w:pageBreakBefore w:val="0"/>
        <w:kinsoku/>
        <w:wordWrap/>
        <w:overflowPunct/>
        <w:topLinePunct w:val="0"/>
        <w:autoSpaceDE/>
        <w:autoSpaceDN/>
        <w:bidi w:val="0"/>
        <w:adjustRightInd w:val="0"/>
        <w:snapToGrid w:val="0"/>
        <w:spacing w:line="480" w:lineRule="auto"/>
        <w:ind w:left="420" w:leftChars="20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1</w:t>
      </w:r>
      <w:r>
        <w:rPr>
          <w:rFonts w:hint="eastAsia" w:ascii="仿宋" w:hAnsi="仿宋" w:eastAsia="仿宋" w:cs="仿宋"/>
          <w:kern w:val="0"/>
          <w:sz w:val="32"/>
          <w:szCs w:val="32"/>
          <w:u w:color="000000"/>
        </w:rPr>
        <w:t>、博士研究生；</w:t>
      </w:r>
    </w:p>
    <w:p>
      <w:pPr>
        <w:keepNext w:val="0"/>
        <w:keepLines w:val="0"/>
        <w:pageBreakBefore w:val="0"/>
        <w:kinsoku/>
        <w:wordWrap/>
        <w:overflowPunct/>
        <w:topLinePunct w:val="0"/>
        <w:autoSpaceDE/>
        <w:autoSpaceDN/>
        <w:bidi w:val="0"/>
        <w:adjustRightInd w:val="0"/>
        <w:snapToGrid w:val="0"/>
        <w:spacing w:line="480" w:lineRule="auto"/>
        <w:ind w:left="420" w:leftChars="20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2</w:t>
      </w:r>
      <w:r>
        <w:rPr>
          <w:rFonts w:hint="eastAsia" w:ascii="仿宋" w:hAnsi="仿宋" w:eastAsia="仿宋" w:cs="仿宋"/>
          <w:kern w:val="0"/>
          <w:sz w:val="32"/>
          <w:szCs w:val="32"/>
          <w:u w:color="000000"/>
        </w:rPr>
        <w:t>、全日制硕士研究生</w:t>
      </w:r>
      <w:r>
        <w:rPr>
          <w:rFonts w:hint="eastAsia" w:ascii="仿宋" w:hAnsi="仿宋" w:eastAsia="仿宋" w:cs="仿宋"/>
          <w:kern w:val="0"/>
          <w:sz w:val="32"/>
          <w:szCs w:val="32"/>
          <w:u w:color="000000"/>
          <w:lang w:val="en-US" w:eastAsia="zh-CN"/>
        </w:rPr>
        <w:t>(专硕)</w:t>
      </w:r>
      <w:r>
        <w:rPr>
          <w:rFonts w:hint="eastAsia" w:ascii="仿宋" w:hAnsi="仿宋" w:eastAsia="仿宋" w:cs="仿宋"/>
          <w:kern w:val="0"/>
          <w:sz w:val="32"/>
          <w:szCs w:val="32"/>
          <w:u w:color="000000"/>
        </w:rPr>
        <w:t>；</w:t>
      </w:r>
    </w:p>
    <w:p>
      <w:pPr>
        <w:keepNext w:val="0"/>
        <w:keepLines w:val="0"/>
        <w:pageBreakBefore w:val="0"/>
        <w:kinsoku/>
        <w:wordWrap/>
        <w:overflowPunct/>
        <w:topLinePunct w:val="0"/>
        <w:autoSpaceDE/>
        <w:autoSpaceDN/>
        <w:bidi w:val="0"/>
        <w:adjustRightInd w:val="0"/>
        <w:snapToGrid w:val="0"/>
        <w:spacing w:line="480" w:lineRule="auto"/>
        <w:ind w:firstLine="480" w:firstLineChars="15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待遇：应届毕业的博士及硕士按照费县高学历人才引进简易程序办理</w:t>
      </w:r>
      <w:r>
        <w:rPr>
          <w:rFonts w:hint="eastAsia" w:ascii="仿宋" w:hAnsi="仿宋" w:eastAsia="仿宋" w:cs="仿宋"/>
          <w:kern w:val="0"/>
          <w:sz w:val="32"/>
          <w:szCs w:val="32"/>
          <w:u w:color="000000"/>
          <w:lang w:eastAsia="zh-CN"/>
        </w:rPr>
        <w:t>引进手续</w:t>
      </w:r>
      <w:r>
        <w:rPr>
          <w:rFonts w:hint="eastAsia" w:ascii="仿宋" w:hAnsi="仿宋" w:eastAsia="仿宋" w:cs="仿宋"/>
          <w:kern w:val="0"/>
          <w:sz w:val="32"/>
          <w:szCs w:val="32"/>
          <w:u w:color="000000"/>
          <w:lang w:val="en-US" w:eastAsia="zh-CN"/>
        </w:rPr>
        <w:t>,博士待遇面议</w:t>
      </w:r>
      <w:r>
        <w:rPr>
          <w:rFonts w:hint="eastAsia" w:ascii="仿宋" w:hAnsi="仿宋" w:eastAsia="仿宋" w:cs="仿宋"/>
          <w:kern w:val="0"/>
          <w:sz w:val="32"/>
          <w:szCs w:val="32"/>
          <w:u w:color="000000"/>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三、招聘程序</w:t>
      </w:r>
    </w:p>
    <w:p>
      <w:pPr>
        <w:keepNext w:val="0"/>
        <w:keepLines w:val="0"/>
        <w:pageBreakBefore w:val="0"/>
        <w:kinsoku/>
        <w:wordWrap/>
        <w:overflowPunct/>
        <w:topLinePunct w:val="0"/>
        <w:autoSpaceDE/>
        <w:autoSpaceDN/>
        <w:bidi w:val="0"/>
        <w:spacing w:line="480" w:lineRule="auto"/>
        <w:ind w:firstLine="640" w:firstLineChars="20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有意向的毕业生可向医院人力资源部提交个人简历和相关资质证件等材料。人力资源部对应聘材料进行资格审查后，报院领导审核同意面试，签订聘用协议。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kern w:val="0"/>
          <w:sz w:val="32"/>
          <w:szCs w:val="32"/>
          <w:u w:color="000000"/>
          <w:lang w:eastAsia="zh-CN"/>
        </w:rPr>
      </w:pPr>
      <w:r>
        <w:rPr>
          <w:rFonts w:hint="eastAsia" w:ascii="仿宋" w:hAnsi="仿宋" w:eastAsia="仿宋" w:cs="仿宋"/>
          <w:kern w:val="0"/>
          <w:sz w:val="32"/>
          <w:szCs w:val="32"/>
          <w:u w:color="000000"/>
          <w:lang w:eastAsia="zh-CN"/>
        </w:rPr>
        <w:t>本招聘公告长期有效。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联系方式</w:t>
      </w:r>
    </w:p>
    <w:p>
      <w:pPr>
        <w:keepNext w:val="0"/>
        <w:keepLines w:val="0"/>
        <w:pageBreakBefore w:val="0"/>
        <w:kinsoku/>
        <w:wordWrap/>
        <w:overflowPunct/>
        <w:topLinePunct w:val="0"/>
        <w:autoSpaceDE/>
        <w:autoSpaceDN/>
        <w:bidi w:val="0"/>
        <w:spacing w:line="480" w:lineRule="auto"/>
        <w:ind w:firstLine="480"/>
        <w:rPr>
          <w:rFonts w:hint="eastAsia" w:ascii="仿宋" w:hAnsi="仿宋" w:eastAsia="仿宋" w:cs="仿宋"/>
          <w:kern w:val="0"/>
          <w:sz w:val="32"/>
          <w:szCs w:val="32"/>
          <w:u w:color="000000"/>
          <w:lang w:eastAsia="zh-CN"/>
        </w:rPr>
      </w:pPr>
      <w:r>
        <w:rPr>
          <w:rFonts w:hint="eastAsia" w:ascii="仿宋" w:hAnsi="仿宋" w:eastAsia="仿宋" w:cs="仿宋"/>
          <w:kern w:val="0"/>
          <w:sz w:val="32"/>
          <w:szCs w:val="32"/>
          <w:u w:color="000000"/>
        </w:rPr>
        <w:t>联系人：</w:t>
      </w:r>
      <w:r>
        <w:rPr>
          <w:rFonts w:hint="eastAsia" w:ascii="仿宋" w:hAnsi="仿宋" w:eastAsia="仿宋" w:cs="仿宋"/>
          <w:kern w:val="0"/>
          <w:sz w:val="32"/>
          <w:szCs w:val="32"/>
          <w:u w:color="000000"/>
        </w:rPr>
        <w:t xml:space="preserve">  </w:t>
      </w:r>
      <w:r>
        <w:rPr>
          <w:rFonts w:hint="eastAsia" w:ascii="仿宋" w:hAnsi="仿宋" w:eastAsia="仿宋" w:cs="仿宋"/>
          <w:kern w:val="0"/>
          <w:sz w:val="32"/>
          <w:szCs w:val="32"/>
          <w:u w:color="000000"/>
        </w:rPr>
        <w:t>巩</w:t>
      </w:r>
      <w:r>
        <w:rPr>
          <w:rFonts w:hint="eastAsia" w:ascii="仿宋" w:hAnsi="仿宋" w:eastAsia="仿宋" w:cs="仿宋"/>
          <w:kern w:val="0"/>
          <w:sz w:val="32"/>
          <w:szCs w:val="32"/>
          <w:u w:color="000000"/>
          <w:lang w:eastAsia="zh-CN"/>
        </w:rPr>
        <w:t>老师</w:t>
      </w:r>
      <w:r>
        <w:rPr>
          <w:rFonts w:hint="eastAsia" w:ascii="仿宋" w:hAnsi="仿宋" w:eastAsia="仿宋" w:cs="仿宋"/>
          <w:kern w:val="0"/>
          <w:sz w:val="32"/>
          <w:szCs w:val="32"/>
          <w:u w:color="000000"/>
        </w:rPr>
        <w:t xml:space="preserve">  </w:t>
      </w:r>
      <w:r>
        <w:rPr>
          <w:rFonts w:hint="eastAsia" w:ascii="仿宋" w:hAnsi="仿宋" w:eastAsia="仿宋" w:cs="仿宋"/>
          <w:kern w:val="0"/>
          <w:sz w:val="32"/>
          <w:szCs w:val="32"/>
          <w:u w:color="000000"/>
        </w:rPr>
        <w:t>王</w:t>
      </w:r>
      <w:r>
        <w:rPr>
          <w:rFonts w:hint="eastAsia" w:ascii="仿宋" w:hAnsi="仿宋" w:eastAsia="仿宋" w:cs="仿宋"/>
          <w:kern w:val="0"/>
          <w:sz w:val="32"/>
          <w:szCs w:val="32"/>
          <w:u w:color="000000"/>
          <w:lang w:eastAsia="zh-CN"/>
        </w:rPr>
        <w:t>老师</w:t>
      </w:r>
    </w:p>
    <w:p>
      <w:pPr>
        <w:keepNext w:val="0"/>
        <w:keepLines w:val="0"/>
        <w:pageBreakBefore w:val="0"/>
        <w:kinsoku/>
        <w:wordWrap/>
        <w:overflowPunct/>
        <w:topLinePunct w:val="0"/>
        <w:autoSpaceDE/>
        <w:autoSpaceDN/>
        <w:bidi w:val="0"/>
        <w:spacing w:line="480" w:lineRule="auto"/>
        <w:ind w:firstLine="48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联系电话：</w:t>
      </w:r>
      <w:r>
        <w:rPr>
          <w:rFonts w:hint="eastAsia" w:ascii="仿宋" w:hAnsi="仿宋" w:eastAsia="仿宋" w:cs="仿宋"/>
          <w:kern w:val="0"/>
          <w:sz w:val="32"/>
          <w:szCs w:val="32"/>
          <w:u w:color="000000"/>
        </w:rPr>
        <w:t>0539-5022010 13020651978  15964836056</w:t>
      </w:r>
    </w:p>
    <w:p>
      <w:pPr>
        <w:keepNext w:val="0"/>
        <w:keepLines w:val="0"/>
        <w:pageBreakBefore w:val="0"/>
        <w:kinsoku/>
        <w:wordWrap/>
        <w:overflowPunct/>
        <w:topLinePunct w:val="0"/>
        <w:autoSpaceDE/>
        <w:autoSpaceDN/>
        <w:bidi w:val="0"/>
        <w:spacing w:line="480" w:lineRule="auto"/>
        <w:ind w:firstLine="480"/>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邮</w:t>
      </w:r>
      <w:r>
        <w:rPr>
          <w:rFonts w:hint="eastAsia" w:ascii="仿宋" w:hAnsi="仿宋" w:eastAsia="仿宋" w:cs="仿宋"/>
          <w:kern w:val="0"/>
          <w:sz w:val="32"/>
          <w:szCs w:val="32"/>
          <w:u w:color="000000"/>
        </w:rPr>
        <w:t xml:space="preserve">    </w:t>
      </w:r>
      <w:r>
        <w:rPr>
          <w:rFonts w:hint="eastAsia" w:ascii="仿宋" w:hAnsi="仿宋" w:eastAsia="仿宋" w:cs="仿宋"/>
          <w:kern w:val="0"/>
          <w:sz w:val="32"/>
          <w:szCs w:val="32"/>
          <w:u w:color="000000"/>
        </w:rPr>
        <w:t>箱：</w:t>
      </w:r>
      <w:r>
        <w:rPr>
          <w:rFonts w:hint="eastAsia" w:ascii="仿宋" w:hAnsi="仿宋" w:eastAsia="仿宋" w:cs="仿宋"/>
          <w:kern w:val="0"/>
          <w:sz w:val="32"/>
          <w:szCs w:val="32"/>
          <w:u w:color="000000"/>
        </w:rPr>
        <w:t>fxrmyyzgk@163.com</w:t>
      </w: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p>
    <w:p>
      <w:pPr>
        <w:keepNext w:val="0"/>
        <w:keepLines w:val="0"/>
        <w:pageBreakBefore w:val="0"/>
        <w:kinsoku/>
        <w:wordWrap/>
        <w:overflowPunct/>
        <w:topLinePunct w:val="0"/>
        <w:autoSpaceDE/>
        <w:autoSpaceDN/>
        <w:bidi w:val="0"/>
        <w:spacing w:line="480" w:lineRule="auto"/>
        <w:rPr>
          <w:rFonts w:hint="eastAsia" w:ascii="仿宋" w:hAnsi="仿宋" w:eastAsia="仿宋" w:cs="仿宋"/>
          <w:kern w:val="0"/>
          <w:sz w:val="32"/>
          <w:szCs w:val="32"/>
          <w:u w:color="000000"/>
        </w:rPr>
      </w:pPr>
      <w:r>
        <w:rPr>
          <w:rFonts w:hint="eastAsia" w:ascii="仿宋" w:hAnsi="仿宋" w:eastAsia="仿宋" w:cs="仿宋"/>
          <w:kern w:val="0"/>
          <w:sz w:val="32"/>
          <w:szCs w:val="32"/>
          <w:u w:color="000000"/>
        </w:rPr>
        <w:t>附</w:t>
      </w:r>
      <w:r>
        <w:rPr>
          <w:rFonts w:hint="eastAsia" w:ascii="仿宋" w:hAnsi="仿宋" w:eastAsia="仿宋" w:cs="仿宋"/>
          <w:kern w:val="0"/>
          <w:sz w:val="32"/>
          <w:szCs w:val="32"/>
          <w:u w:color="000000"/>
          <w:lang w:eastAsia="zh-CN"/>
        </w:rPr>
        <w:t>件</w:t>
      </w:r>
      <w:r>
        <w:rPr>
          <w:rFonts w:hint="eastAsia" w:ascii="仿宋" w:hAnsi="仿宋" w:eastAsia="仿宋" w:cs="仿宋"/>
          <w:kern w:val="0"/>
          <w:sz w:val="32"/>
          <w:szCs w:val="32"/>
          <w:u w:color="000000"/>
          <w:lang w:val="en-US" w:eastAsia="zh-CN"/>
        </w:rPr>
        <w:t>1：</w:t>
      </w:r>
    </w:p>
    <w:tbl>
      <w:tblPr>
        <w:tblStyle w:val="5"/>
        <w:tblW w:w="9239" w:type="dxa"/>
        <w:tblInd w:w="154" w:type="dxa"/>
        <w:tblLayout w:type="fixed"/>
        <w:tblCellMar>
          <w:top w:w="0" w:type="dxa"/>
          <w:left w:w="108" w:type="dxa"/>
          <w:bottom w:w="0" w:type="dxa"/>
          <w:right w:w="108" w:type="dxa"/>
        </w:tblCellMar>
      </w:tblPr>
      <w:tblGrid>
        <w:gridCol w:w="2554"/>
        <w:gridCol w:w="4425"/>
        <w:gridCol w:w="2260"/>
      </w:tblGrid>
      <w:tr>
        <w:tblPrEx>
          <w:tblCellMar>
            <w:top w:w="0" w:type="dxa"/>
            <w:left w:w="108" w:type="dxa"/>
            <w:bottom w:w="0" w:type="dxa"/>
            <w:right w:w="108" w:type="dxa"/>
          </w:tblCellMar>
        </w:tblPrEx>
        <w:trPr>
          <w:trHeight w:val="556" w:hRule="exact"/>
        </w:trPr>
        <w:tc>
          <w:tcPr>
            <w:tcW w:w="9239" w:type="dxa"/>
            <w:gridSpan w:val="3"/>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20</w:t>
            </w:r>
            <w:r>
              <w:rPr>
                <w:rFonts w:hint="eastAsia" w:ascii="仿宋" w:hAnsi="仿宋" w:eastAsia="仿宋" w:cs="仿宋"/>
                <w:b/>
                <w:bCs/>
                <w:color w:val="000000"/>
                <w:kern w:val="0"/>
                <w:sz w:val="32"/>
                <w:szCs w:val="32"/>
                <w:lang w:val="en-US" w:eastAsia="zh-CN"/>
              </w:rPr>
              <w:t>20</w:t>
            </w:r>
            <w:r>
              <w:rPr>
                <w:rFonts w:hint="eastAsia" w:ascii="仿宋" w:hAnsi="仿宋" w:eastAsia="仿宋" w:cs="仿宋"/>
                <w:b/>
                <w:bCs/>
                <w:color w:val="000000"/>
                <w:kern w:val="0"/>
                <w:sz w:val="32"/>
                <w:szCs w:val="32"/>
              </w:rPr>
              <w:t>科室高学历人才需求计划报表</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学历</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专业</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数量（人）</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博士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临床医学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博士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临床检验诊断学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博士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病理学与病理生理学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博士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医学影像及核医学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内科学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外科学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妇产科学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儿科学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4</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重症医学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中医学（内科方向）</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眼科学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546"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外科学（整形外科方向及医学美容方向）</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耳鼻咽喉学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口腔学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急诊医学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全科医学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康复医学</w:t>
            </w:r>
            <w:r>
              <w:rPr>
                <w:rFonts w:hint="eastAsia" w:ascii="仿宋" w:hAnsi="仿宋" w:eastAsia="仿宋" w:cs="仿宋"/>
                <w:color w:val="000000"/>
                <w:kern w:val="0"/>
                <w:sz w:val="32"/>
                <w:szCs w:val="32"/>
                <w:lang w:eastAsia="zh-CN"/>
              </w:rPr>
              <w:t>与理疗学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针灸与推拿学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护理学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影像医学</w:t>
            </w:r>
            <w:r>
              <w:rPr>
                <w:rFonts w:hint="eastAsia" w:ascii="仿宋" w:hAnsi="仿宋" w:eastAsia="仿宋" w:cs="仿宋"/>
                <w:color w:val="000000"/>
                <w:kern w:val="0"/>
                <w:sz w:val="32"/>
                <w:szCs w:val="32"/>
                <w:lang w:eastAsia="zh-CN"/>
              </w:rPr>
              <w:t>与核医学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免疫学及免疫生物学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麻醉</w:t>
            </w:r>
            <w:r>
              <w:rPr>
                <w:rFonts w:hint="eastAsia" w:ascii="仿宋" w:hAnsi="仿宋" w:eastAsia="仿宋" w:cs="仿宋"/>
                <w:color w:val="000000"/>
                <w:kern w:val="0"/>
                <w:sz w:val="32"/>
                <w:szCs w:val="32"/>
              </w:rPr>
              <w:t>学专业</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2</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皮肤病与性病学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营养与食品卫生学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精神病与精神卫生学</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r>
        <w:tblPrEx>
          <w:tblCellMar>
            <w:top w:w="0" w:type="dxa"/>
            <w:left w:w="108" w:type="dxa"/>
            <w:bottom w:w="0" w:type="dxa"/>
            <w:right w:w="108" w:type="dxa"/>
          </w:tblCellMar>
        </w:tblPrEx>
        <w:trPr>
          <w:trHeight w:val="431" w:hRule="exact"/>
        </w:trPr>
        <w:tc>
          <w:tcPr>
            <w:tcW w:w="2554"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硕士</w:t>
            </w:r>
          </w:p>
        </w:tc>
        <w:tc>
          <w:tcPr>
            <w:tcW w:w="442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肿瘤</w:t>
            </w:r>
            <w:r>
              <w:rPr>
                <w:rFonts w:hint="eastAsia" w:ascii="仿宋" w:hAnsi="仿宋" w:eastAsia="仿宋" w:cs="仿宋"/>
                <w:color w:val="000000"/>
                <w:kern w:val="0"/>
                <w:sz w:val="32"/>
                <w:szCs w:val="32"/>
              </w:rPr>
              <w:t>学</w:t>
            </w:r>
            <w:r>
              <w:rPr>
                <w:rFonts w:hint="eastAsia" w:ascii="仿宋" w:hAnsi="仿宋" w:eastAsia="仿宋" w:cs="仿宋"/>
                <w:color w:val="000000"/>
                <w:kern w:val="0"/>
                <w:sz w:val="32"/>
                <w:szCs w:val="32"/>
                <w:lang w:eastAsia="zh-CN"/>
              </w:rPr>
              <w:t>（介入方向）</w:t>
            </w:r>
          </w:p>
        </w:tc>
        <w:tc>
          <w:tcPr>
            <w:tcW w:w="226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r>
    </w:tbl>
    <w:p>
      <w:pPr>
        <w:keepNext w:val="0"/>
        <w:keepLines w:val="0"/>
        <w:pageBreakBefore w:val="0"/>
        <w:kinsoku/>
        <w:wordWrap/>
        <w:overflowPunct/>
        <w:topLinePunct w:val="0"/>
        <w:autoSpaceDE/>
        <w:autoSpaceDN/>
        <w:bidi w:val="0"/>
        <w:spacing w:line="480" w:lineRule="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val="0"/>
          <w:i w:val="0"/>
          <w:caps w:val="0"/>
          <w:color w:val="auto"/>
          <w:spacing w:val="8"/>
          <w:sz w:val="32"/>
          <w:szCs w:val="32"/>
          <w:shd w:val="clear" w:fill="FFFFFF"/>
          <w:lang w:val="en-US" w:eastAsia="zh-CN"/>
        </w:rPr>
      </w:pPr>
      <w:r>
        <w:rPr>
          <w:rFonts w:hint="eastAsia" w:ascii="仿宋" w:hAnsi="仿宋" w:eastAsia="仿宋" w:cs="仿宋"/>
          <w:b w:val="0"/>
          <w:i w:val="0"/>
          <w:caps w:val="0"/>
          <w:color w:val="auto"/>
          <w:spacing w:val="8"/>
          <w:sz w:val="32"/>
          <w:szCs w:val="32"/>
          <w:shd w:val="clear" w:fill="FFFFFF"/>
          <w:lang w:val="en-US" w:eastAsia="zh-CN"/>
        </w:rPr>
        <w:t>附件2：</w:t>
      </w:r>
    </w:p>
    <w:p>
      <w:pPr>
        <w:keepNext w:val="0"/>
        <w:keepLines w:val="0"/>
        <w:pageBreakBefore w:val="0"/>
        <w:kinsoku/>
        <w:wordWrap/>
        <w:overflowPunct/>
        <w:topLinePunct w:val="0"/>
        <w:autoSpaceDE/>
        <w:autoSpaceDN/>
        <w:bidi w:val="0"/>
        <w:spacing w:line="480" w:lineRule="auto"/>
        <w:jc w:val="center"/>
        <w:rPr>
          <w:rFonts w:hint="eastAsia" w:ascii="仿宋" w:hAnsi="仿宋" w:eastAsia="仿宋" w:cs="仿宋"/>
          <w:sz w:val="32"/>
          <w:szCs w:val="32"/>
        </w:rPr>
      </w:pPr>
      <w:r>
        <w:rPr>
          <w:rFonts w:hint="eastAsia" w:ascii="仿宋" w:hAnsi="仿宋" w:eastAsia="仿宋" w:cs="仿宋"/>
          <w:sz w:val="32"/>
          <w:szCs w:val="32"/>
        </w:rPr>
        <w:t>费县人民医院</w:t>
      </w:r>
      <w:r>
        <w:rPr>
          <w:rFonts w:hint="eastAsia" w:ascii="仿宋" w:hAnsi="仿宋" w:eastAsia="仿宋" w:cs="仿宋"/>
          <w:sz w:val="32"/>
          <w:szCs w:val="32"/>
          <w:lang w:eastAsia="zh-CN"/>
        </w:rPr>
        <w:t>高学历</w:t>
      </w:r>
      <w:r>
        <w:rPr>
          <w:rFonts w:hint="eastAsia" w:ascii="仿宋" w:hAnsi="仿宋" w:eastAsia="仿宋" w:cs="仿宋"/>
          <w:sz w:val="32"/>
          <w:szCs w:val="32"/>
        </w:rPr>
        <w:t>人才报名登记表</w:t>
      </w:r>
    </w:p>
    <w:tbl>
      <w:tblPr>
        <w:tblStyle w:val="5"/>
        <w:tblW w:w="9946" w:type="dxa"/>
        <w:tblInd w:w="-47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293"/>
        <w:gridCol w:w="990"/>
        <w:gridCol w:w="570"/>
        <w:gridCol w:w="765"/>
        <w:gridCol w:w="658"/>
        <w:gridCol w:w="812"/>
        <w:gridCol w:w="521"/>
        <w:gridCol w:w="640"/>
        <w:gridCol w:w="1464"/>
        <w:gridCol w:w="855"/>
        <w:gridCol w:w="108"/>
        <w:gridCol w:w="342"/>
        <w:gridCol w:w="9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exact"/>
        </w:trPr>
        <w:tc>
          <w:tcPr>
            <w:tcW w:w="1259" w:type="dxa"/>
            <w:gridSpan w:val="2"/>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姓  名</w:t>
            </w:r>
          </w:p>
        </w:tc>
        <w:tc>
          <w:tcPr>
            <w:tcW w:w="1560"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765"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性别</w:t>
            </w:r>
          </w:p>
        </w:tc>
        <w:tc>
          <w:tcPr>
            <w:tcW w:w="65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33"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出生年月</w:t>
            </w:r>
          </w:p>
        </w:tc>
        <w:tc>
          <w:tcPr>
            <w:tcW w:w="2104"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2267" w:type="dxa"/>
            <w:gridSpan w:val="4"/>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sz w:val="32"/>
                <w:szCs w:val="32"/>
              </w:rPr>
              <w:t>电子照片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3" w:hRule="exact"/>
        </w:trPr>
        <w:tc>
          <w:tcPr>
            <w:tcW w:w="1259" w:type="dxa"/>
            <w:gridSpan w:val="2"/>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全日制</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学</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历</w:t>
            </w:r>
          </w:p>
        </w:tc>
        <w:tc>
          <w:tcPr>
            <w:tcW w:w="1560" w:type="dxa"/>
            <w:gridSpan w:val="2"/>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76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学位</w:t>
            </w:r>
          </w:p>
        </w:tc>
        <w:tc>
          <w:tcPr>
            <w:tcW w:w="658" w:type="dxa"/>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33"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所学专业</w:t>
            </w:r>
          </w:p>
        </w:tc>
        <w:tc>
          <w:tcPr>
            <w:tcW w:w="2104"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2267" w:type="dxa"/>
            <w:gridSpan w:val="4"/>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8" w:hRule="exact"/>
        </w:trPr>
        <w:tc>
          <w:tcPr>
            <w:tcW w:w="1259"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毕业院校</w:t>
            </w:r>
          </w:p>
        </w:tc>
        <w:tc>
          <w:tcPr>
            <w:tcW w:w="2983" w:type="dxa"/>
            <w:gridSpan w:val="4"/>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33"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毕业时间</w:t>
            </w:r>
          </w:p>
        </w:tc>
        <w:tc>
          <w:tcPr>
            <w:tcW w:w="2104"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lang w:eastAsia="zh-CN"/>
              </w:rPr>
            </w:pPr>
          </w:p>
        </w:tc>
        <w:tc>
          <w:tcPr>
            <w:tcW w:w="2267" w:type="dxa"/>
            <w:gridSpan w:val="4"/>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exact"/>
        </w:trPr>
        <w:tc>
          <w:tcPr>
            <w:tcW w:w="1259"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lang w:eastAsia="zh-CN"/>
              </w:rPr>
            </w:pPr>
            <w:r>
              <w:rPr>
                <w:rFonts w:hint="eastAsia" w:ascii="仿宋" w:hAnsi="仿宋" w:eastAsia="仿宋" w:cs="仿宋"/>
                <w:sz w:val="32"/>
                <w:szCs w:val="32"/>
              </w:rPr>
              <w:t>籍贯</w:t>
            </w:r>
          </w:p>
        </w:tc>
        <w:tc>
          <w:tcPr>
            <w:tcW w:w="2983" w:type="dxa"/>
            <w:gridSpan w:val="4"/>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33"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生源地</w:t>
            </w:r>
          </w:p>
        </w:tc>
        <w:tc>
          <w:tcPr>
            <w:tcW w:w="2104"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2267" w:type="dxa"/>
            <w:gridSpan w:val="4"/>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3" w:hRule="exact"/>
        </w:trPr>
        <w:tc>
          <w:tcPr>
            <w:tcW w:w="1259"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sz w:val="32"/>
                <w:szCs w:val="32"/>
              </w:rPr>
              <w:t>身份证号</w:t>
            </w:r>
          </w:p>
        </w:tc>
        <w:tc>
          <w:tcPr>
            <w:tcW w:w="6420" w:type="dxa"/>
            <w:gridSpan w:val="8"/>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2267" w:type="dxa"/>
            <w:gridSpan w:val="4"/>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1259" w:type="dxa"/>
            <w:gridSpan w:val="2"/>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通讯</w:t>
            </w:r>
            <w:r>
              <w:rPr>
                <w:rFonts w:hint="eastAsia" w:ascii="仿宋" w:hAnsi="仿宋" w:eastAsia="仿宋" w:cs="仿宋"/>
                <w:sz w:val="32"/>
                <w:szCs w:val="32"/>
              </w:rPr>
              <w:t>地址</w:t>
            </w:r>
          </w:p>
        </w:tc>
        <w:tc>
          <w:tcPr>
            <w:tcW w:w="1560" w:type="dxa"/>
            <w:gridSpan w:val="2"/>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rPr>
                <w:rFonts w:hint="eastAsia" w:ascii="仿宋" w:hAnsi="仿宋" w:eastAsia="仿宋" w:cs="仿宋"/>
                <w:kern w:val="2"/>
                <w:sz w:val="32"/>
                <w:szCs w:val="32"/>
                <w:lang w:val="en-US" w:eastAsia="zh-CN" w:bidi="ar-SA"/>
              </w:rPr>
            </w:pPr>
          </w:p>
        </w:tc>
        <w:tc>
          <w:tcPr>
            <w:tcW w:w="76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邮编</w:t>
            </w:r>
          </w:p>
        </w:tc>
        <w:tc>
          <w:tcPr>
            <w:tcW w:w="1470"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kern w:val="2"/>
                <w:sz w:val="32"/>
                <w:szCs w:val="32"/>
                <w:lang w:val="en-US" w:eastAsia="zh-CN" w:bidi="ar-SA"/>
              </w:rPr>
            </w:pPr>
          </w:p>
        </w:tc>
        <w:tc>
          <w:tcPr>
            <w:tcW w:w="1161" w:type="dxa"/>
            <w:gridSpan w:val="2"/>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联系</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方式</w:t>
            </w:r>
          </w:p>
        </w:tc>
        <w:tc>
          <w:tcPr>
            <w:tcW w:w="1464"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rPr>
                <w:rFonts w:hint="eastAsia" w:ascii="仿宋" w:hAnsi="仿宋" w:eastAsia="仿宋" w:cs="仿宋"/>
                <w:kern w:val="2"/>
                <w:sz w:val="32"/>
                <w:szCs w:val="32"/>
                <w:lang w:val="en-US" w:eastAsia="zh-CN" w:bidi="ar-SA"/>
              </w:rPr>
            </w:pPr>
          </w:p>
        </w:tc>
        <w:tc>
          <w:tcPr>
            <w:tcW w:w="855"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邮箱</w:t>
            </w:r>
          </w:p>
        </w:tc>
        <w:tc>
          <w:tcPr>
            <w:tcW w:w="1412" w:type="dxa"/>
            <w:gridSpan w:val="3"/>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2819" w:type="dxa"/>
            <w:gridSpan w:val="4"/>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执业资格证书</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及取得时间</w:t>
            </w:r>
          </w:p>
        </w:tc>
        <w:tc>
          <w:tcPr>
            <w:tcW w:w="2235" w:type="dxa"/>
            <w:gridSpan w:val="3"/>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2625" w:type="dxa"/>
            <w:gridSpan w:val="3"/>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专业技术职称</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及取得时间</w:t>
            </w:r>
          </w:p>
        </w:tc>
        <w:tc>
          <w:tcPr>
            <w:tcW w:w="2267" w:type="dxa"/>
            <w:gridSpan w:val="4"/>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restart"/>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个人学习简历</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层次</w:t>
            </w:r>
          </w:p>
        </w:tc>
        <w:tc>
          <w:tcPr>
            <w:tcW w:w="1993" w:type="dxa"/>
            <w:gridSpan w:val="3"/>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起止年月</w:t>
            </w:r>
          </w:p>
        </w:tc>
        <w:tc>
          <w:tcPr>
            <w:tcW w:w="3437" w:type="dxa"/>
            <w:gridSpan w:val="4"/>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院校名称</w:t>
            </w:r>
          </w:p>
        </w:tc>
        <w:tc>
          <w:tcPr>
            <w:tcW w:w="1305" w:type="dxa"/>
            <w:gridSpan w:val="3"/>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所学专业</w:t>
            </w:r>
          </w:p>
        </w:tc>
        <w:tc>
          <w:tcPr>
            <w:tcW w:w="962" w:type="dxa"/>
            <w:tcBorders>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学制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中专、高中</w:t>
            </w: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4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962"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大专</w:t>
            </w: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4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962"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本科</w:t>
            </w:r>
          </w:p>
        </w:tc>
        <w:tc>
          <w:tcPr>
            <w:tcW w:w="1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4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962"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硕士</w:t>
            </w:r>
            <w:r>
              <w:rPr>
                <w:rFonts w:hint="eastAsia" w:ascii="仿宋" w:hAnsi="仿宋" w:eastAsia="仿宋" w:cs="仿宋"/>
                <w:b w:val="0"/>
                <w:bCs w:val="0"/>
                <w:color w:val="000000"/>
                <w:kern w:val="0"/>
                <w:sz w:val="32"/>
                <w:szCs w:val="32"/>
                <w:lang w:eastAsia="zh-CN"/>
              </w:rPr>
              <w:t>研究生</w:t>
            </w:r>
          </w:p>
        </w:tc>
        <w:tc>
          <w:tcPr>
            <w:tcW w:w="1993"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437" w:type="dxa"/>
            <w:gridSpan w:val="4"/>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5"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962"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283"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博士研究生</w:t>
            </w:r>
          </w:p>
        </w:tc>
        <w:tc>
          <w:tcPr>
            <w:tcW w:w="1993"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437" w:type="dxa"/>
            <w:gridSpan w:val="4"/>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5"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962"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113" w:right="113"/>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工作培训简历</w:t>
            </w:r>
          </w:p>
        </w:tc>
        <w:tc>
          <w:tcPr>
            <w:tcW w:w="3276" w:type="dxa"/>
            <w:gridSpan w:val="5"/>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起止年月</w:t>
            </w:r>
          </w:p>
        </w:tc>
        <w:tc>
          <w:tcPr>
            <w:tcW w:w="4400" w:type="dxa"/>
            <w:gridSpan w:val="6"/>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实习、工作、培训单位</w:t>
            </w:r>
          </w:p>
        </w:tc>
        <w:tc>
          <w:tcPr>
            <w:tcW w:w="1304"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rPr>
              <w:t>岗位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276" w:type="dxa"/>
            <w:gridSpan w:val="5"/>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4400" w:type="dxa"/>
            <w:gridSpan w:val="6"/>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4"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276" w:type="dxa"/>
            <w:gridSpan w:val="5"/>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4400" w:type="dxa"/>
            <w:gridSpan w:val="6"/>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4"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276" w:type="dxa"/>
            <w:gridSpan w:val="5"/>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4400" w:type="dxa"/>
            <w:gridSpan w:val="6"/>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4"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96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3276" w:type="dxa"/>
            <w:gridSpan w:val="5"/>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4400" w:type="dxa"/>
            <w:gridSpan w:val="6"/>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c>
          <w:tcPr>
            <w:tcW w:w="1304" w:type="dxa"/>
            <w:gridSpan w:val="2"/>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b w:val="0"/>
                <w:bCs w:val="0"/>
                <w:sz w:val="32"/>
                <w:szCs w:val="32"/>
              </w:rPr>
            </w:pPr>
          </w:p>
        </w:tc>
      </w:tr>
    </w:tbl>
    <w:tbl>
      <w:tblPr>
        <w:tblStyle w:val="5"/>
        <w:tblpPr w:leftFromText="180" w:rightFromText="180" w:vertAnchor="page" w:horzAnchor="page" w:tblpXSpec="center" w:tblpY="18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78"/>
        <w:gridCol w:w="1102"/>
        <w:gridCol w:w="1257"/>
        <w:gridCol w:w="80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br w:type="column"/>
            </w:r>
            <w:r>
              <w:rPr>
                <w:rFonts w:hint="eastAsia" w:ascii="仿宋" w:hAnsi="仿宋" w:eastAsia="仿宋" w:cs="仿宋"/>
                <w:sz w:val="32"/>
                <w:szCs w:val="32"/>
              </w:rPr>
              <w:t xml:space="preserve">        所获   荣誉</w:t>
            </w:r>
          </w:p>
        </w:tc>
        <w:tc>
          <w:tcPr>
            <w:tcW w:w="81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发表论文专著情况</w:t>
            </w:r>
          </w:p>
        </w:tc>
        <w:tc>
          <w:tcPr>
            <w:tcW w:w="81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家庭</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主要</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成员</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及社</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会关</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系</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称谓</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姓名</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出生年月</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政治面貌</w:t>
            </w: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c>
          <w:tcPr>
            <w:tcW w:w="4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jc w:val="center"/>
        </w:trPr>
        <w:tc>
          <w:tcPr>
            <w:tcW w:w="91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rPr>
              <w:t>应聘理由：</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r>
              <w:rPr>
                <w:rFonts w:hint="eastAsia" w:ascii="仿宋" w:hAnsi="仿宋" w:eastAsia="仿宋" w:cs="仿宋"/>
                <w:sz w:val="32"/>
                <w:szCs w:val="32"/>
              </w:rPr>
              <w:t>本人承诺：所提供基本信息、材料证明均真实有效，如有虚假，责任自负。</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jc w:val="center"/>
              <w:rPr>
                <w:rFonts w:hint="eastAsia" w:ascii="仿宋" w:hAnsi="仿宋" w:eastAsia="仿宋" w:cs="仿宋"/>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firstLine="7040" w:firstLineChars="2200"/>
              <w:jc w:val="center"/>
              <w:rPr>
                <w:rFonts w:hint="eastAsia" w:ascii="仿宋" w:hAnsi="仿宋" w:eastAsia="仿宋" w:cs="仿宋"/>
                <w:sz w:val="32"/>
                <w:szCs w:val="32"/>
              </w:rPr>
            </w:pPr>
            <w:r>
              <w:rPr>
                <w:rFonts w:hint="eastAsia" w:ascii="仿宋" w:hAnsi="仿宋" w:eastAsia="仿宋" w:cs="仿宋"/>
                <w:sz w:val="32"/>
                <w:szCs w:val="32"/>
              </w:rPr>
              <w:t>应聘人签名：</w:t>
            </w:r>
          </w:p>
          <w:p>
            <w:pPr>
              <w:keepNext w:val="0"/>
              <w:keepLines w:val="0"/>
              <w:pageBreakBefore w:val="0"/>
              <w:suppressLineNumbers w:val="0"/>
              <w:kinsoku/>
              <w:wordWrap/>
              <w:overflowPunct/>
              <w:topLinePunct w:val="0"/>
              <w:autoSpaceDE/>
              <w:autoSpaceDN/>
              <w:bidi w:val="0"/>
              <w:spacing w:before="0" w:beforeAutospacing="0" w:after="0" w:afterAutospacing="0" w:line="480" w:lineRule="auto"/>
              <w:ind w:left="0" w:right="0" w:firstLine="8960" w:firstLineChars="2800"/>
              <w:jc w:val="center"/>
              <w:rPr>
                <w:rFonts w:hint="eastAsia" w:ascii="仿宋" w:hAnsi="仿宋" w:eastAsia="仿宋" w:cs="仿宋"/>
                <w:sz w:val="32"/>
                <w:szCs w:val="32"/>
              </w:rPr>
            </w:pPr>
            <w:r>
              <w:rPr>
                <w:rFonts w:hint="eastAsia" w:ascii="仿宋" w:hAnsi="仿宋" w:eastAsia="仿宋" w:cs="仿宋"/>
                <w:sz w:val="32"/>
                <w:szCs w:val="32"/>
              </w:rPr>
              <w:t>年   月    日</w:t>
            </w:r>
          </w:p>
        </w:tc>
      </w:tr>
    </w:tbl>
    <w:p>
      <w:pPr>
        <w:keepNext w:val="0"/>
        <w:keepLines w:val="0"/>
        <w:pageBreakBefore w:val="0"/>
        <w:kinsoku/>
        <w:wordWrap/>
        <w:overflowPunct/>
        <w:topLinePunct w:val="0"/>
        <w:autoSpaceDE/>
        <w:autoSpaceDN/>
        <w:bidi w:val="0"/>
        <w:spacing w:line="480" w:lineRule="auto"/>
        <w:ind w:right="-489" w:firstLine="800" w:firstLineChars="250"/>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480" w:lineRule="auto"/>
        <w:ind w:right="-489"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.“家庭主要成员及社会关系”包括配偶、子女、父母、岳父母（公婆）等。</w:t>
      </w:r>
    </w:p>
    <w:p>
      <w:pPr>
        <w:keepNext w:val="0"/>
        <w:keepLines w:val="0"/>
        <w:pageBreakBefore w:val="0"/>
        <w:kinsoku/>
        <w:wordWrap/>
        <w:overflowPunct/>
        <w:topLinePunct w:val="0"/>
        <w:autoSpaceDE/>
        <w:autoSpaceDN/>
        <w:bidi w:val="0"/>
        <w:spacing w:line="480" w:lineRule="auto"/>
        <w:ind w:right="-489"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2、请将本人学历学位证书、资格证书、执业资格证书等证明本人学术技术水平的证件扫描件与本表一并发回fxrmyyzgk@163.com.</w:t>
      </w:r>
    </w:p>
    <w:p>
      <w:pPr>
        <w:keepNext w:val="0"/>
        <w:keepLines w:val="0"/>
        <w:pageBreakBefore w:val="0"/>
        <w:kinsoku/>
        <w:wordWrap/>
        <w:overflowPunct/>
        <w:topLinePunct w:val="0"/>
        <w:autoSpaceDE/>
        <w:autoSpaceDN/>
        <w:bidi w:val="0"/>
        <w:spacing w:line="480" w:lineRule="auto"/>
        <w:rPr>
          <w:rFonts w:hint="eastAsia" w:ascii="仿宋" w:hAnsi="仿宋" w:eastAsia="仿宋" w:cs="仿宋"/>
          <w:sz w:val="32"/>
          <w:szCs w:val="32"/>
        </w:rPr>
      </w:pPr>
    </w:p>
    <w:sectPr>
      <w:headerReference r:id="rId4" w:type="first"/>
      <w:headerReference r:id="rId3" w:type="default"/>
      <w:pgSz w:w="11906" w:h="16838"/>
      <w:pgMar w:top="1440" w:right="1757" w:bottom="1667" w:left="175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tbl>
    <w:tblPr>
      <w:tblStyle w:val="5"/>
      <w:tblpPr w:leftFromText="180" w:rightFromText="180" w:vertAnchor="page" w:horzAnchor="page" w:tblpX="3079" w:tblpY="990"/>
      <w:tblOverlap w:val="never"/>
      <w:tblW w:w="7160" w:type="dxa"/>
      <w:tblInd w:w="0" w:type="dxa"/>
      <w:tblLayout w:type="fixed"/>
      <w:tblCellMar>
        <w:top w:w="0" w:type="dxa"/>
        <w:left w:w="108" w:type="dxa"/>
        <w:bottom w:w="0" w:type="dxa"/>
        <w:right w:w="108" w:type="dxa"/>
      </w:tblCellMar>
    </w:tblPr>
    <w:tblGrid>
      <w:gridCol w:w="3943"/>
      <w:gridCol w:w="1068"/>
      <w:gridCol w:w="2149"/>
    </w:tblGrid>
    <w:tr>
      <w:tblPrEx>
        <w:tblCellMar>
          <w:top w:w="0" w:type="dxa"/>
          <w:left w:w="108" w:type="dxa"/>
          <w:bottom w:w="0" w:type="dxa"/>
          <w:right w:w="108" w:type="dxa"/>
        </w:tblCellMar>
      </w:tblPrEx>
      <w:tc>
        <w:tcPr>
          <w:tcW w:w="3943"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0"/>
            <w:rPr>
              <w:rFonts w:hint="default" w:ascii="Times New Roman" w:hAnsi="Times New Roman"/>
              <w:sz w:val="21"/>
              <w:szCs w:val="21"/>
            </w:rPr>
          </w:pPr>
        </w:p>
      </w:tc>
      <w:tc>
        <w:tcPr>
          <w:tcW w:w="1068"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rightChars="-50"/>
            <w:rPr>
              <w:rFonts w:hint="default" w:ascii="Times New Roman" w:hAnsi="Times New Roman"/>
              <w:sz w:val="21"/>
              <w:szCs w:val="21"/>
            </w:rPr>
          </w:pPr>
        </w:p>
      </w:tc>
      <w:tc>
        <w:tcPr>
          <w:tcW w:w="2149"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sz w:val="21"/>
              <w:szCs w:val="21"/>
            </w:rPr>
          </w:pPr>
        </w:p>
      </w:tc>
    </w:tr>
  </w:tbl>
  <w:p>
    <w:pPr>
      <w:pStyle w:val="3"/>
      <w:pBdr>
        <w:top w:val="none" w:color="auto" w:sz="0" w:space="0"/>
        <w:left w:val="none" w:color="auto" w:sz="0" w:space="0"/>
        <w:bottom w:val="none" w:color="auto" w:sz="0" w:space="0"/>
        <w:right w:val="none" w:color="auto" w:sz="0" w:space="0"/>
      </w:pBdr>
    </w:pPr>
  </w:p>
  <w:p>
    <w:pPr>
      <w:pStyle w:val="3"/>
      <w:pBdr>
        <w:top w:val="none" w:color="auto" w:sz="0" w:space="0"/>
        <w:left w:val="none" w:color="auto" w:sz="0" w:space="0"/>
        <w:bottom w:val="single" w:color="auto" w:sz="4" w:space="1"/>
        <w:right w:val="none" w:color="auto" w:sz="0" w:space="0"/>
      </w:pBdr>
    </w:pPr>
    <w:r>
      <w:drawing>
        <wp:anchor distT="0" distB="0" distL="114300" distR="114300" simplePos="0" relativeHeight="251656192" behindDoc="1" locked="0" layoutInCell="1" allowOverlap="1">
          <wp:simplePos x="0" y="0"/>
          <wp:positionH relativeFrom="column">
            <wp:posOffset>0</wp:posOffset>
          </wp:positionH>
          <wp:positionV relativeFrom="paragraph">
            <wp:posOffset>-349250</wp:posOffset>
          </wp:positionV>
          <wp:extent cx="655955" cy="492125"/>
          <wp:effectExtent l="0" t="0" r="10795" b="0"/>
          <wp:wrapNone/>
          <wp:docPr id="1" name="图片 4" descr="标志.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标志.02"/>
                  <pic:cNvPicPr>
                    <a:picLocks noChangeAspect="1"/>
                  </pic:cNvPicPr>
                </pic:nvPicPr>
                <pic:blipFill>
                  <a:blip r:embed="rId1"/>
                  <a:stretch>
                    <a:fillRect/>
                  </a:stretch>
                </pic:blipFill>
                <pic:spPr>
                  <a:xfrm>
                    <a:off x="0" y="0"/>
                    <a:ext cx="655955" cy="49212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Bdr>
                              <w:top w:val="none" w:color="auto" w:sz="0" w:space="0"/>
                              <w:left w:val="none" w:color="auto" w:sz="0" w:space="0"/>
                              <w:bottom w:val="none" w:color="auto" w:sz="0" w:space="0"/>
                              <w:right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tbl>
    <w:tblPr>
      <w:tblStyle w:val="5"/>
      <w:tblpPr w:leftFromText="180" w:rightFromText="180" w:vertAnchor="page" w:horzAnchor="page" w:tblpX="2970" w:tblpY="751"/>
      <w:tblOverlap w:val="never"/>
      <w:tblW w:w="6210" w:type="dxa"/>
      <w:tblInd w:w="0" w:type="dxa"/>
      <w:tblLayout w:type="fixed"/>
      <w:tblCellMar>
        <w:top w:w="0" w:type="dxa"/>
        <w:left w:w="108" w:type="dxa"/>
        <w:bottom w:w="0" w:type="dxa"/>
        <w:right w:w="108" w:type="dxa"/>
      </w:tblCellMar>
    </w:tblPr>
    <w:tblGrid>
      <w:gridCol w:w="1217"/>
      <w:gridCol w:w="1013"/>
      <w:gridCol w:w="1330"/>
      <w:gridCol w:w="2650"/>
    </w:tblGrid>
    <w:tr>
      <w:tblPrEx>
        <w:tblCellMar>
          <w:top w:w="0" w:type="dxa"/>
          <w:left w:w="108" w:type="dxa"/>
          <w:bottom w:w="0" w:type="dxa"/>
          <w:right w:w="108" w:type="dxa"/>
        </w:tblCellMar>
      </w:tblPrEx>
      <w:trPr>
        <w:trHeight w:val="210" w:hRule="atLeast"/>
      </w:trPr>
      <w:tc>
        <w:tcPr>
          <w:tcW w:w="3560" w:type="dxa"/>
          <w:gridSpan w:val="3"/>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0"/>
            <w:rPr>
              <w:rFonts w:hint="default" w:ascii="Times New Roman" w:hAnsi="Times New Roman"/>
              <w:sz w:val="21"/>
              <w:szCs w:val="21"/>
            </w:rPr>
          </w:pPr>
          <w:r>
            <w:rPr>
              <w:rFonts w:hint="eastAsia" w:ascii="Times New Roman" w:hAnsi="Times New Roman"/>
              <w:sz w:val="21"/>
              <w:szCs w:val="21"/>
            </w:rPr>
            <w:t>名</w:t>
          </w:r>
          <w:r>
            <w:rPr>
              <w:rFonts w:hint="default" w:ascii="Times New Roman" w:hAnsi="Times New Roman"/>
              <w:sz w:val="21"/>
              <w:szCs w:val="21"/>
            </w:rPr>
            <w:t xml:space="preserve">    </w:t>
          </w:r>
          <w:r>
            <w:rPr>
              <w:rFonts w:hint="eastAsia" w:ascii="Times New Roman" w:hAnsi="Times New Roman"/>
              <w:sz w:val="21"/>
              <w:szCs w:val="21"/>
            </w:rPr>
            <w:t>称：高层次人才引进和管理办法</w:t>
          </w:r>
        </w:p>
      </w:tc>
      <w:tc>
        <w:tcPr>
          <w:tcW w:w="2650"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编</w:t>
          </w:r>
          <w:r>
            <w:rPr>
              <w:rFonts w:hint="default" w:ascii="Times New Roman" w:hAnsi="Times New Roman"/>
              <w:sz w:val="21"/>
              <w:szCs w:val="21"/>
            </w:rPr>
            <w:t xml:space="preserve">    </w:t>
          </w:r>
          <w:r>
            <w:rPr>
              <w:rFonts w:hint="eastAsia" w:ascii="Times New Roman" w:hAnsi="Times New Roman"/>
              <w:sz w:val="21"/>
              <w:szCs w:val="21"/>
            </w:rPr>
            <w:t>号：</w:t>
          </w:r>
          <w:r>
            <w:rPr>
              <w:rFonts w:hint="default" w:ascii="Times New Roman" w:hAnsi="Times New Roman"/>
              <w:sz w:val="21"/>
              <w:szCs w:val="21"/>
            </w:rPr>
            <w:t>RL-F-2018</w:t>
          </w:r>
        </w:p>
      </w:tc>
    </w:tr>
    <w:tr>
      <w:tblPrEx>
        <w:tblCellMar>
          <w:top w:w="0" w:type="dxa"/>
          <w:left w:w="108" w:type="dxa"/>
          <w:bottom w:w="0" w:type="dxa"/>
          <w:right w:w="108" w:type="dxa"/>
        </w:tblCellMar>
      </w:tblPrEx>
      <w:trPr>
        <w:trHeight w:val="210" w:hRule="atLeast"/>
      </w:trPr>
      <w:tc>
        <w:tcPr>
          <w:tcW w:w="3560" w:type="dxa"/>
          <w:gridSpan w:val="3"/>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0"/>
            <w:rPr>
              <w:rFonts w:hint="default" w:ascii="Times New Roman" w:hAnsi="Times New Roman"/>
              <w:sz w:val="21"/>
              <w:szCs w:val="21"/>
            </w:rPr>
          </w:pPr>
          <w:r>
            <w:rPr>
              <w:rFonts w:hint="eastAsia" w:ascii="Times New Roman" w:hAnsi="Times New Roman"/>
              <w:sz w:val="21"/>
              <w:szCs w:val="21"/>
            </w:rPr>
            <w:t>批</w:t>
          </w:r>
          <w:r>
            <w:rPr>
              <w:rFonts w:hint="default" w:ascii="Times New Roman" w:hAnsi="Times New Roman"/>
              <w:sz w:val="21"/>
              <w:szCs w:val="21"/>
            </w:rPr>
            <w:t xml:space="preserve"> </w:t>
          </w:r>
          <w:r>
            <w:rPr>
              <w:rFonts w:hint="eastAsia" w:ascii="Times New Roman" w:hAnsi="Times New Roman"/>
              <w:sz w:val="21"/>
              <w:szCs w:val="21"/>
            </w:rPr>
            <w:t>准</w:t>
          </w:r>
          <w:r>
            <w:rPr>
              <w:rFonts w:hint="default" w:ascii="Times New Roman" w:hAnsi="Times New Roman"/>
              <w:sz w:val="21"/>
              <w:szCs w:val="21"/>
            </w:rPr>
            <w:t xml:space="preserve"> </w:t>
          </w:r>
          <w:r>
            <w:rPr>
              <w:rFonts w:hint="eastAsia" w:ascii="Times New Roman" w:hAnsi="Times New Roman"/>
              <w:sz w:val="21"/>
              <w:szCs w:val="21"/>
            </w:rPr>
            <w:t>人：王传梅</w:t>
          </w:r>
        </w:p>
      </w:tc>
      <w:tc>
        <w:tcPr>
          <w:tcW w:w="2650"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生效日期：</w:t>
          </w:r>
          <w:r>
            <w:rPr>
              <w:rFonts w:hint="default" w:ascii="Times New Roman" w:hAnsi="Times New Roman"/>
              <w:sz w:val="21"/>
              <w:szCs w:val="21"/>
            </w:rPr>
            <w:t>2012</w:t>
          </w:r>
          <w:r>
            <w:rPr>
              <w:rFonts w:hint="eastAsia" w:ascii="Times New Roman" w:hAnsi="Times New Roman"/>
              <w:sz w:val="21"/>
              <w:szCs w:val="21"/>
            </w:rPr>
            <w:t>年</w:t>
          </w:r>
          <w:r>
            <w:rPr>
              <w:rFonts w:hint="default" w:ascii="Times New Roman" w:hAnsi="Times New Roman"/>
              <w:sz w:val="21"/>
              <w:szCs w:val="21"/>
            </w:rPr>
            <w:t>10</w:t>
          </w:r>
          <w:r>
            <w:rPr>
              <w:rFonts w:hint="eastAsia" w:ascii="Times New Roman" w:hAnsi="Times New Roman"/>
              <w:sz w:val="21"/>
              <w:szCs w:val="21"/>
            </w:rPr>
            <w:t>月</w:t>
          </w:r>
        </w:p>
      </w:tc>
    </w:tr>
    <w:tr>
      <w:tblPrEx>
        <w:tblCellMar>
          <w:top w:w="0" w:type="dxa"/>
          <w:left w:w="108" w:type="dxa"/>
          <w:bottom w:w="0" w:type="dxa"/>
          <w:right w:w="108" w:type="dxa"/>
        </w:tblCellMar>
      </w:tblPrEx>
      <w:trPr>
        <w:trHeight w:val="210" w:hRule="atLeast"/>
      </w:trPr>
      <w:tc>
        <w:tcPr>
          <w:tcW w:w="1217"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0"/>
            <w:rPr>
              <w:rFonts w:hint="default" w:ascii="Times New Roman" w:hAnsi="Times New Roman"/>
              <w:sz w:val="21"/>
              <w:szCs w:val="21"/>
            </w:rPr>
          </w:pPr>
          <w:r>
            <w:rPr>
              <w:rFonts w:hint="eastAsia" w:ascii="Times New Roman" w:hAnsi="Times New Roman"/>
              <w:sz w:val="21"/>
              <w:szCs w:val="21"/>
            </w:rPr>
            <w:t>制定部门：人力资源部</w:t>
          </w:r>
        </w:p>
      </w:tc>
      <w:tc>
        <w:tcPr>
          <w:tcW w:w="1013"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105" w:leftChars="-50" w:right="-105" w:rightChars="-50"/>
            <w:rPr>
              <w:rFonts w:hint="default" w:ascii="Times New Roman" w:hAnsi="Times New Roman"/>
              <w:sz w:val="21"/>
              <w:szCs w:val="21"/>
            </w:rPr>
          </w:pPr>
          <w:r>
            <w:rPr>
              <w:rFonts w:hint="eastAsia" w:ascii="Times New Roman" w:hAnsi="Times New Roman"/>
              <w:sz w:val="21"/>
              <w:szCs w:val="21"/>
            </w:rPr>
            <w:t>页数：</w:t>
          </w:r>
          <w:r>
            <w:rPr>
              <w:rFonts w:hint="default" w:ascii="Times New Roman" w:hAnsi="Times New Roman"/>
              <w:sz w:val="21"/>
              <w:szCs w:val="21"/>
            </w:rPr>
            <w:t>2</w:t>
          </w:r>
        </w:p>
      </w:tc>
      <w:tc>
        <w:tcPr>
          <w:tcW w:w="1330"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修订次数：</w:t>
          </w:r>
          <w:r>
            <w:rPr>
              <w:rFonts w:hint="default" w:ascii="Times New Roman" w:hAnsi="Times New Roman"/>
              <w:sz w:val="21"/>
              <w:szCs w:val="21"/>
            </w:rPr>
            <w:t>1</w:t>
          </w:r>
        </w:p>
      </w:tc>
      <w:tc>
        <w:tcPr>
          <w:tcW w:w="2650" w:type="dxa"/>
        </w:tcPr>
        <w:p>
          <w:pPr>
            <w:pStyle w:val="3"/>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修订日期：</w:t>
          </w:r>
          <w:r>
            <w:rPr>
              <w:rFonts w:hint="default" w:ascii="Times New Roman" w:hAnsi="Times New Roman"/>
              <w:sz w:val="21"/>
              <w:szCs w:val="21"/>
            </w:rPr>
            <w:t>2018</w:t>
          </w:r>
          <w:r>
            <w:rPr>
              <w:rFonts w:hint="eastAsia" w:ascii="Times New Roman" w:hAnsi="Times New Roman"/>
              <w:sz w:val="21"/>
              <w:szCs w:val="21"/>
            </w:rPr>
            <w:t>年</w:t>
          </w:r>
          <w:r>
            <w:rPr>
              <w:rFonts w:hint="default" w:ascii="Times New Roman" w:hAnsi="Times New Roman"/>
              <w:sz w:val="21"/>
              <w:szCs w:val="21"/>
            </w:rPr>
            <w:t>3</w:t>
          </w:r>
          <w:r>
            <w:rPr>
              <w:rFonts w:hint="eastAsia" w:ascii="Times New Roman" w:hAnsi="Times New Roman"/>
              <w:sz w:val="21"/>
              <w:szCs w:val="21"/>
            </w:rPr>
            <w:t>月</w:t>
          </w:r>
        </w:p>
      </w:tc>
    </w:tr>
  </w:tbl>
  <w:p>
    <w:pPr>
      <w:pStyle w:val="3"/>
      <w:pBdr>
        <w:top w:val="none" w:color="auto" w:sz="0" w:space="0"/>
        <w:left w:val="none" w:color="auto" w:sz="0" w:space="0"/>
        <w:bottom w:val="none" w:color="auto" w:sz="0" w:space="0"/>
        <w:right w:val="none" w:color="auto" w:sz="0" w:space="0"/>
      </w:pBdr>
    </w:pPr>
  </w:p>
  <w:p>
    <w:pPr>
      <w:pStyle w:val="3"/>
      <w:pBdr>
        <w:top w:val="none" w:color="auto" w:sz="0" w:space="0"/>
        <w:left w:val="none" w:color="auto" w:sz="0" w:space="0"/>
        <w:bottom w:val="single" w:color="auto" w:sz="4" w:space="1"/>
        <w:right w:val="none" w:color="auto" w:sz="0" w:space="0"/>
      </w:pBdr>
    </w:pPr>
    <w:r>
      <w:drawing>
        <wp:anchor distT="0" distB="0" distL="114300" distR="114300" simplePos="0" relativeHeight="251658240" behindDoc="1" locked="0" layoutInCell="1" allowOverlap="1">
          <wp:simplePos x="0" y="0"/>
          <wp:positionH relativeFrom="column">
            <wp:posOffset>0</wp:posOffset>
          </wp:positionH>
          <wp:positionV relativeFrom="paragraph">
            <wp:posOffset>-349250</wp:posOffset>
          </wp:positionV>
          <wp:extent cx="655955" cy="492125"/>
          <wp:effectExtent l="0" t="0" r="10795" b="0"/>
          <wp:wrapNone/>
          <wp:docPr id="2" name="图片 7" descr="标志.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标志.02"/>
                  <pic:cNvPicPr>
                    <a:picLocks noChangeAspect="1"/>
                  </pic:cNvPicPr>
                </pic:nvPicPr>
                <pic:blipFill>
                  <a:blip r:embed="rId1"/>
                  <a:stretch>
                    <a:fillRect/>
                  </a:stretch>
                </pic:blipFill>
                <pic:spPr>
                  <a:xfrm>
                    <a:off x="0" y="0"/>
                    <a:ext cx="655955" cy="49212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81153"/>
    <w:multiLevelType w:val="singleLevel"/>
    <w:tmpl w:val="685811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801F5"/>
    <w:rsid w:val="000529FE"/>
    <w:rsid w:val="000A11D5"/>
    <w:rsid w:val="000A7825"/>
    <w:rsid w:val="000E3A36"/>
    <w:rsid w:val="00140026"/>
    <w:rsid w:val="00146089"/>
    <w:rsid w:val="00184437"/>
    <w:rsid w:val="00230BFD"/>
    <w:rsid w:val="002E1B47"/>
    <w:rsid w:val="003156AE"/>
    <w:rsid w:val="00344EAD"/>
    <w:rsid w:val="0037411E"/>
    <w:rsid w:val="003E1E6B"/>
    <w:rsid w:val="00454BAD"/>
    <w:rsid w:val="00484237"/>
    <w:rsid w:val="004D563B"/>
    <w:rsid w:val="004F3525"/>
    <w:rsid w:val="004F35C0"/>
    <w:rsid w:val="005008F1"/>
    <w:rsid w:val="005556A9"/>
    <w:rsid w:val="005C021B"/>
    <w:rsid w:val="006161D2"/>
    <w:rsid w:val="0068499A"/>
    <w:rsid w:val="006A1CFA"/>
    <w:rsid w:val="006A21DA"/>
    <w:rsid w:val="00772C83"/>
    <w:rsid w:val="00791BFA"/>
    <w:rsid w:val="007A0020"/>
    <w:rsid w:val="007C2E7A"/>
    <w:rsid w:val="007F1FB9"/>
    <w:rsid w:val="0085448F"/>
    <w:rsid w:val="00874ADD"/>
    <w:rsid w:val="008E66C1"/>
    <w:rsid w:val="009B766C"/>
    <w:rsid w:val="00B44FA4"/>
    <w:rsid w:val="00B714E4"/>
    <w:rsid w:val="00B920D0"/>
    <w:rsid w:val="00B93196"/>
    <w:rsid w:val="00BD2726"/>
    <w:rsid w:val="00BE2365"/>
    <w:rsid w:val="00C60F5B"/>
    <w:rsid w:val="00C706D8"/>
    <w:rsid w:val="00C8425E"/>
    <w:rsid w:val="00D34470"/>
    <w:rsid w:val="00D444DE"/>
    <w:rsid w:val="00D4775E"/>
    <w:rsid w:val="00D828B1"/>
    <w:rsid w:val="00D87034"/>
    <w:rsid w:val="00D93FB2"/>
    <w:rsid w:val="00DB6853"/>
    <w:rsid w:val="00DD548B"/>
    <w:rsid w:val="00E671B9"/>
    <w:rsid w:val="00EC5B90"/>
    <w:rsid w:val="00EE07AB"/>
    <w:rsid w:val="00F32D62"/>
    <w:rsid w:val="00F55EAF"/>
    <w:rsid w:val="00FA0F14"/>
    <w:rsid w:val="00FA2107"/>
    <w:rsid w:val="034237B0"/>
    <w:rsid w:val="04C15ABE"/>
    <w:rsid w:val="05A04BF5"/>
    <w:rsid w:val="06BF7196"/>
    <w:rsid w:val="071E7AC4"/>
    <w:rsid w:val="0B6B346B"/>
    <w:rsid w:val="0BDF0A4A"/>
    <w:rsid w:val="0D847561"/>
    <w:rsid w:val="0D9E11EA"/>
    <w:rsid w:val="0F3025EE"/>
    <w:rsid w:val="11002C57"/>
    <w:rsid w:val="12780171"/>
    <w:rsid w:val="13FD0B78"/>
    <w:rsid w:val="159102B8"/>
    <w:rsid w:val="15AE0AA3"/>
    <w:rsid w:val="15F275EE"/>
    <w:rsid w:val="175D0B4E"/>
    <w:rsid w:val="1810465B"/>
    <w:rsid w:val="19EF1A26"/>
    <w:rsid w:val="1BE7214D"/>
    <w:rsid w:val="1C403432"/>
    <w:rsid w:val="1E1554CF"/>
    <w:rsid w:val="1E3A2D43"/>
    <w:rsid w:val="22D9266B"/>
    <w:rsid w:val="244A6F85"/>
    <w:rsid w:val="25212C77"/>
    <w:rsid w:val="25E21BF2"/>
    <w:rsid w:val="28D151C7"/>
    <w:rsid w:val="28D5546A"/>
    <w:rsid w:val="2A785B68"/>
    <w:rsid w:val="2B084DA4"/>
    <w:rsid w:val="2D1D0CBA"/>
    <w:rsid w:val="2D6C26CB"/>
    <w:rsid w:val="2E6A6A1A"/>
    <w:rsid w:val="2FBB76E2"/>
    <w:rsid w:val="347728F4"/>
    <w:rsid w:val="367F4F9F"/>
    <w:rsid w:val="38354787"/>
    <w:rsid w:val="38646733"/>
    <w:rsid w:val="3867261F"/>
    <w:rsid w:val="3A3B54FF"/>
    <w:rsid w:val="3E4D5466"/>
    <w:rsid w:val="3EC016C9"/>
    <w:rsid w:val="3F65233F"/>
    <w:rsid w:val="42C66D3D"/>
    <w:rsid w:val="43595DB5"/>
    <w:rsid w:val="439D787A"/>
    <w:rsid w:val="471801F5"/>
    <w:rsid w:val="4C0766D7"/>
    <w:rsid w:val="4EC32BAD"/>
    <w:rsid w:val="4F04752E"/>
    <w:rsid w:val="5010614A"/>
    <w:rsid w:val="50412778"/>
    <w:rsid w:val="5189547C"/>
    <w:rsid w:val="51A86F2B"/>
    <w:rsid w:val="53E976D1"/>
    <w:rsid w:val="5419685C"/>
    <w:rsid w:val="54844C87"/>
    <w:rsid w:val="54BE2201"/>
    <w:rsid w:val="55B26C80"/>
    <w:rsid w:val="58E666DB"/>
    <w:rsid w:val="5AD5296F"/>
    <w:rsid w:val="5B5E73BE"/>
    <w:rsid w:val="5E593D45"/>
    <w:rsid w:val="5F0966C1"/>
    <w:rsid w:val="5FC55AE8"/>
    <w:rsid w:val="625B6738"/>
    <w:rsid w:val="62A621FB"/>
    <w:rsid w:val="638E06B2"/>
    <w:rsid w:val="664F1EC7"/>
    <w:rsid w:val="6754085F"/>
    <w:rsid w:val="69122C80"/>
    <w:rsid w:val="696A7CD4"/>
    <w:rsid w:val="6B135095"/>
    <w:rsid w:val="6D535020"/>
    <w:rsid w:val="6E8033BC"/>
    <w:rsid w:val="706C37DD"/>
    <w:rsid w:val="729A54C0"/>
    <w:rsid w:val="72B816C1"/>
    <w:rsid w:val="755C2C0D"/>
    <w:rsid w:val="77494EE1"/>
    <w:rsid w:val="7C0C217B"/>
    <w:rsid w:val="7D5E57C4"/>
    <w:rsid w:val="7E597B72"/>
    <w:rsid w:val="7FD31C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locked/>
    <w:uiPriority w:val="99"/>
    <w:pPr>
      <w:widowControl/>
      <w:spacing w:beforeAutospacing="1" w:afterAutospacing="1" w:line="357" w:lineRule="atLeast"/>
      <w:jc w:val="left"/>
    </w:pPr>
    <w:rPr>
      <w:rFonts w:ascii="Times New Roman" w:hAnsi="Times New Roman"/>
      <w:color w:val="000000"/>
      <w:kern w:val="0"/>
      <w:sz w:val="24"/>
      <w:szCs w:val="20"/>
      <w:u w:color="000000"/>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2"/>
    <w:semiHidden/>
    <w:qFormat/>
    <w:locked/>
    <w:uiPriority w:val="99"/>
    <w:rPr>
      <w:rFonts w:cs="Times New Roman"/>
      <w:sz w:val="18"/>
      <w:szCs w:val="18"/>
    </w:rPr>
  </w:style>
  <w:style w:type="character" w:customStyle="1" w:styleId="9">
    <w:name w:val="Head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224</Words>
  <Characters>1282</Characters>
  <Lines>1</Lines>
  <Paragraphs>1</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2019-05-10T02:55:00Z</dcterms:created>
  <dc:creator>将左</dc:creator>
  <cp:lastModifiedBy>gaochang</cp:lastModifiedBy>
  <cp:lastPrinted>2019-11-25T01:54:00Z</cp:lastPrinted>
  <dcterms:modified xsi:type="dcterms:W3CDTF">2019-12-02T03:28:03Z</dcterms:modified>
  <dc:title>高层次人才引进和管理办法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